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C565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  <w:r>
        <w:rPr>
          <w:rFonts w:hint="eastAsia"/>
        </w:rPr>
        <w:t>第２号様式（第５条，第７条関係）</w:t>
      </w:r>
    </w:p>
    <w:p w14:paraId="7431A667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p w14:paraId="2FC9C125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center"/>
      </w:pPr>
      <w:r>
        <w:rPr>
          <w:rFonts w:hint="eastAsia"/>
        </w:rPr>
        <w:t>雇用証明書</w:t>
      </w:r>
    </w:p>
    <w:p w14:paraId="6A036881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p w14:paraId="1FCD0252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ind w:right="425"/>
        <w:jc w:val="right"/>
      </w:pPr>
      <w:r>
        <w:rPr>
          <w:rFonts w:hint="eastAsia"/>
        </w:rPr>
        <w:t xml:space="preserve">　　　　　　　年　　月　　日</w:t>
      </w:r>
    </w:p>
    <w:p w14:paraId="16DEB505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2"/>
      </w:tblGrid>
      <w:tr w:rsidR="00F60D27" w14:paraId="257EFA76" w14:textId="77777777" w:rsidTr="00663F61">
        <w:trPr>
          <w:trHeight w:val="4087"/>
        </w:trPr>
        <w:tc>
          <w:tcPr>
            <w:tcW w:w="9781" w:type="dxa"/>
            <w:shd w:val="clear" w:color="auto" w:fill="auto"/>
          </w:tcPr>
          <w:p w14:paraId="78D34140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事業者名</w:t>
            </w:r>
          </w:p>
          <w:p w14:paraId="5B7B3C8B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  <w:p w14:paraId="21CE89EC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雇用主名（代表者）　　　　　　　　　　　　　　　　　　　　　　　㊞</w:t>
            </w:r>
          </w:p>
          <w:p w14:paraId="0B8DEC05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  <w:p w14:paraId="5EA421A7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施設名称</w:t>
            </w:r>
          </w:p>
          <w:p w14:paraId="59ABF974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  <w:p w14:paraId="358DC5A9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施設所在地</w:t>
            </w:r>
          </w:p>
          <w:p w14:paraId="1AE4BB2A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  <w:p w14:paraId="53ECFAC5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連絡先</w:t>
            </w:r>
          </w:p>
          <w:p w14:paraId="455D4077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</w:tc>
      </w:tr>
    </w:tbl>
    <w:p w14:paraId="135B438E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p w14:paraId="2F3B6B64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  <w:r>
        <w:rPr>
          <w:rFonts w:hint="eastAsia"/>
        </w:rPr>
        <w:t xml:space="preserve">　次のとおり雇用していることを証明します。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7182"/>
      </w:tblGrid>
      <w:tr w:rsidR="00F60D27" w14:paraId="58643A72" w14:textId="77777777" w:rsidTr="00663F61">
        <w:trPr>
          <w:trHeight w:val="638"/>
        </w:trPr>
        <w:tc>
          <w:tcPr>
            <w:tcW w:w="2394" w:type="dxa"/>
            <w:shd w:val="clear" w:color="auto" w:fill="auto"/>
            <w:vAlign w:val="center"/>
          </w:tcPr>
          <w:p w14:paraId="159395C6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82" w:type="dxa"/>
            <w:shd w:val="clear" w:color="auto" w:fill="auto"/>
          </w:tcPr>
          <w:p w14:paraId="59E59A7B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</w:tc>
      </w:tr>
      <w:tr w:rsidR="00F60D27" w14:paraId="5F00C003" w14:textId="77777777" w:rsidTr="00663F61">
        <w:trPr>
          <w:trHeight w:val="596"/>
        </w:trPr>
        <w:tc>
          <w:tcPr>
            <w:tcW w:w="2394" w:type="dxa"/>
            <w:shd w:val="clear" w:color="auto" w:fill="auto"/>
            <w:vAlign w:val="center"/>
          </w:tcPr>
          <w:p w14:paraId="1823187C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82" w:type="dxa"/>
            <w:shd w:val="clear" w:color="auto" w:fill="auto"/>
          </w:tcPr>
          <w:p w14:paraId="156F0432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</w:tc>
      </w:tr>
      <w:tr w:rsidR="00F60D27" w14:paraId="71B2DF2D" w14:textId="77777777" w:rsidTr="00663F61">
        <w:trPr>
          <w:trHeight w:val="596"/>
        </w:trPr>
        <w:tc>
          <w:tcPr>
            <w:tcW w:w="2394" w:type="dxa"/>
            <w:shd w:val="clear" w:color="auto" w:fill="auto"/>
            <w:vAlign w:val="center"/>
          </w:tcPr>
          <w:p w14:paraId="3AD328BA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182" w:type="dxa"/>
            <w:shd w:val="clear" w:color="auto" w:fill="auto"/>
          </w:tcPr>
          <w:p w14:paraId="51CE4827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</w:tc>
      </w:tr>
      <w:tr w:rsidR="00F60D27" w14:paraId="74378B93" w14:textId="77777777" w:rsidTr="00663F61">
        <w:trPr>
          <w:trHeight w:val="596"/>
        </w:trPr>
        <w:tc>
          <w:tcPr>
            <w:tcW w:w="2394" w:type="dxa"/>
            <w:shd w:val="clear" w:color="auto" w:fill="auto"/>
            <w:vAlign w:val="center"/>
          </w:tcPr>
          <w:p w14:paraId="7628A779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distribute"/>
            </w:pPr>
            <w:r>
              <w:rPr>
                <w:rFonts w:hint="eastAsia"/>
              </w:rPr>
              <w:t>雇用開始日</w:t>
            </w:r>
          </w:p>
        </w:tc>
        <w:tc>
          <w:tcPr>
            <w:tcW w:w="7182" w:type="dxa"/>
            <w:shd w:val="clear" w:color="auto" w:fill="auto"/>
            <w:vAlign w:val="center"/>
          </w:tcPr>
          <w:p w14:paraId="10ADBCFA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ind w:right="2073"/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F60D27" w14:paraId="2900A46A" w14:textId="77777777" w:rsidTr="00663F61">
        <w:trPr>
          <w:trHeight w:val="840"/>
        </w:trPr>
        <w:tc>
          <w:tcPr>
            <w:tcW w:w="2394" w:type="dxa"/>
            <w:shd w:val="clear" w:color="auto" w:fill="auto"/>
            <w:vAlign w:val="center"/>
          </w:tcPr>
          <w:p w14:paraId="11F26E8E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7182" w:type="dxa"/>
            <w:shd w:val="clear" w:color="auto" w:fill="auto"/>
            <w:vAlign w:val="center"/>
          </w:tcPr>
          <w:p w14:paraId="1C8803A5" w14:textId="79231B84" w:rsidR="00F60D27" w:rsidRDefault="002A51F0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 w:rsidRPr="006871B5">
              <w:rPr>
                <w:rFonts w:hint="eastAsia"/>
              </w:rPr>
              <w:t>保育士・幼稚園教諭・小学校教諭・養護教諭・看護師・准看護師・栄養士・管理栄養士</w:t>
            </w:r>
          </w:p>
        </w:tc>
      </w:tr>
      <w:tr w:rsidR="00F60D27" w14:paraId="331E3046" w14:textId="77777777" w:rsidTr="00663F61">
        <w:trPr>
          <w:trHeight w:val="625"/>
        </w:trPr>
        <w:tc>
          <w:tcPr>
            <w:tcW w:w="2394" w:type="dxa"/>
            <w:vMerge w:val="restart"/>
            <w:shd w:val="clear" w:color="auto" w:fill="auto"/>
            <w:vAlign w:val="center"/>
          </w:tcPr>
          <w:p w14:paraId="18B03753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distribute"/>
            </w:pPr>
            <w:r>
              <w:rPr>
                <w:rFonts w:hint="eastAsia"/>
              </w:rPr>
              <w:t>就労形態</w:t>
            </w:r>
          </w:p>
        </w:tc>
        <w:tc>
          <w:tcPr>
            <w:tcW w:w="71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472333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週　　　時間勤務　（１日　　　時間・週　　　日）</w:t>
            </w:r>
          </w:p>
        </w:tc>
      </w:tr>
      <w:tr w:rsidR="00F60D27" w14:paraId="73AA68A5" w14:textId="77777777" w:rsidTr="00663F61">
        <w:trPr>
          <w:trHeight w:val="636"/>
        </w:trPr>
        <w:tc>
          <w:tcPr>
            <w:tcW w:w="2394" w:type="dxa"/>
            <w:vMerge/>
            <w:shd w:val="clear" w:color="auto" w:fill="auto"/>
            <w:vAlign w:val="center"/>
          </w:tcPr>
          <w:p w14:paraId="282EB19E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</w:p>
        </w:tc>
        <w:tc>
          <w:tcPr>
            <w:tcW w:w="71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60B91E" w14:textId="77777777" w:rsidR="00F60D27" w:rsidRDefault="00F60D27" w:rsidP="00663F61">
            <w:pPr>
              <w:widowControl w:val="0"/>
              <w:overflowPunct w:val="0"/>
              <w:autoSpaceDE w:val="0"/>
              <w:autoSpaceDN w:val="0"/>
              <w:spacing w:line="240" w:lineRule="auto"/>
              <w:jc w:val="both"/>
            </w:pPr>
            <w:r>
              <w:rPr>
                <w:rFonts w:hint="eastAsia"/>
              </w:rPr>
              <w:t>月　　　　　　日勤務</w:t>
            </w:r>
          </w:p>
        </w:tc>
      </w:tr>
    </w:tbl>
    <w:p w14:paraId="6B7D7D59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p w14:paraId="483E9F77" w14:textId="77777777" w:rsidR="00F60D27" w:rsidRDefault="00F60D27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p w14:paraId="147E25E3" w14:textId="47E2DE40" w:rsidR="006E7B84" w:rsidRPr="00F60D27" w:rsidRDefault="006E7B84" w:rsidP="00F60D27">
      <w:pPr>
        <w:widowControl w:val="0"/>
        <w:overflowPunct w:val="0"/>
        <w:autoSpaceDE w:val="0"/>
        <w:autoSpaceDN w:val="0"/>
        <w:spacing w:line="240" w:lineRule="auto"/>
        <w:jc w:val="both"/>
      </w:pPr>
    </w:p>
    <w:sectPr w:rsidR="006E7B84" w:rsidRPr="00F60D27">
      <w:pgSz w:w="11907" w:h="16839"/>
      <w:pgMar w:top="1134" w:right="1134" w:bottom="1134" w:left="1134" w:header="0" w:footer="488" w:gutter="0"/>
      <w:cols w:space="720"/>
      <w:docGrid w:type="linesAndChars" w:linePitch="404" w:charSpace="5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8623B" w14:textId="77777777" w:rsidR="007615C9" w:rsidRDefault="007615C9">
      <w:pPr>
        <w:spacing w:line="240" w:lineRule="auto"/>
      </w:pPr>
      <w:r>
        <w:separator/>
      </w:r>
    </w:p>
  </w:endnote>
  <w:endnote w:type="continuationSeparator" w:id="0">
    <w:p w14:paraId="3D1F4574" w14:textId="77777777" w:rsidR="007615C9" w:rsidRDefault="00761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B1FF" w14:textId="77777777" w:rsidR="007615C9" w:rsidRDefault="007615C9">
      <w:pPr>
        <w:spacing w:line="240" w:lineRule="auto"/>
      </w:pPr>
      <w:r>
        <w:separator/>
      </w:r>
    </w:p>
  </w:footnote>
  <w:footnote w:type="continuationSeparator" w:id="0">
    <w:p w14:paraId="2803E0ED" w14:textId="77777777" w:rsidR="007615C9" w:rsidRDefault="007615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efaultTableStyle w:val="1"/>
  <w:drawingGridHorizontalSpacing w:val="134"/>
  <w:drawingGridVerticalSpacing w:val="20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DF"/>
    <w:rsid w:val="00032050"/>
    <w:rsid w:val="00053DBD"/>
    <w:rsid w:val="00073FA0"/>
    <w:rsid w:val="000937CB"/>
    <w:rsid w:val="00144845"/>
    <w:rsid w:val="0015557E"/>
    <w:rsid w:val="001F6421"/>
    <w:rsid w:val="002A51F0"/>
    <w:rsid w:val="002C24F1"/>
    <w:rsid w:val="00307743"/>
    <w:rsid w:val="003108DF"/>
    <w:rsid w:val="004D4DD3"/>
    <w:rsid w:val="005930DA"/>
    <w:rsid w:val="005A1D72"/>
    <w:rsid w:val="006A3426"/>
    <w:rsid w:val="006E7B84"/>
    <w:rsid w:val="006F550D"/>
    <w:rsid w:val="007615C9"/>
    <w:rsid w:val="007C48AD"/>
    <w:rsid w:val="00907B4C"/>
    <w:rsid w:val="00995692"/>
    <w:rsid w:val="009D4DF6"/>
    <w:rsid w:val="00AD3DFA"/>
    <w:rsid w:val="00BC6379"/>
    <w:rsid w:val="00CB0A64"/>
    <w:rsid w:val="00F053A9"/>
    <w:rsid w:val="00F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C9101"/>
  <w14:defaultImageDpi w14:val="0"/>
  <w15:docId w15:val="{BF38119F-7D44-470A-A6FA-A17547A8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  <w:szCs w:val="20"/>
    </w:rPr>
  </w:style>
  <w:style w:type="paragraph" w:customStyle="1" w:styleId="table-wrapper">
    <w:name w:val="table-wrapper"/>
    <w:rPr>
      <w:vanish/>
      <w:szCs w:val="20"/>
    </w:rPr>
  </w:style>
  <w:style w:type="paragraph" w:customStyle="1" w:styleId="empty">
    <w:name w:val="empty"/>
    <w:rPr>
      <w:vanish/>
      <w:szCs w:val="20"/>
    </w:rPr>
  </w:style>
  <w:style w:type="paragraph" w:customStyle="1" w:styleId="toc-move">
    <w:name w:val="toc-move"/>
    <w:rPr>
      <w:vanish/>
      <w:szCs w:val="20"/>
    </w:rPr>
  </w:style>
  <w:style w:type="paragraph" w:customStyle="1" w:styleId="eline">
    <w:name w:val="eline"/>
    <w:rPr>
      <w:vanish/>
      <w:szCs w:val="20"/>
    </w:rPr>
  </w:style>
  <w:style w:type="paragraph" w:customStyle="1" w:styleId="figureframe">
    <w:name w:val="figure_frame"/>
    <w:rPr>
      <w:szCs w:val="20"/>
    </w:rPr>
  </w:style>
  <w:style w:type="paragraph" w:customStyle="1" w:styleId="xrefframe">
    <w:name w:val="xref_frame"/>
    <w:rPr>
      <w:vanish/>
      <w:szCs w:val="20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1"/>
    <w:basedOn w:val="a"/>
  </w:style>
  <w:style w:type="paragraph" w:customStyle="1" w:styleId="hanging12">
    <w:name w:val="hanging12"/>
    <w:basedOn w:val="a"/>
  </w:style>
  <w:style w:type="paragraph" w:customStyle="1" w:styleId="hanging13">
    <w:name w:val="hanging13"/>
    <w:basedOn w:val="a"/>
  </w:style>
  <w:style w:type="paragraph" w:customStyle="1" w:styleId="hanging41">
    <w:name w:val="hanging41"/>
    <w:basedOn w:val="a"/>
  </w:style>
  <w:style w:type="paragraph" w:customStyle="1" w:styleId="firstline11">
    <w:name w:val="firstline11"/>
    <w:basedOn w:val="a"/>
  </w:style>
  <w:style w:type="paragraph" w:customStyle="1" w:styleId="firstline12">
    <w:name w:val="firstline12"/>
    <w:basedOn w:val="a"/>
  </w:style>
  <w:style w:type="paragraph" w:customStyle="1" w:styleId="hanging42">
    <w:name w:val="hanging42"/>
    <w:basedOn w:val="a"/>
  </w:style>
  <w:style w:type="paragraph" w:customStyle="1" w:styleId="hanging43">
    <w:name w:val="hanging43"/>
    <w:basedOn w:val="a"/>
  </w:style>
  <w:style w:type="paragraph" w:customStyle="1" w:styleId="hanging44">
    <w:name w:val="hanging44"/>
    <w:basedOn w:val="a"/>
  </w:style>
  <w:style w:type="paragraph" w:customStyle="1" w:styleId="hanging45">
    <w:name w:val="hanging45"/>
    <w:basedOn w:val="a"/>
  </w:style>
  <w:style w:type="paragraph" w:customStyle="1" w:styleId="hanging46">
    <w:name w:val="hanging46"/>
    <w:basedOn w:val="a"/>
  </w:style>
  <w:style w:type="paragraph" w:customStyle="1" w:styleId="hanging47">
    <w:name w:val="hanging47"/>
    <w:basedOn w:val="a"/>
  </w:style>
  <w:style w:type="paragraph" w:customStyle="1" w:styleId="hanging48">
    <w:name w:val="hanging48"/>
    <w:basedOn w:val="a"/>
  </w:style>
  <w:style w:type="paragraph" w:customStyle="1" w:styleId="hanging14">
    <w:name w:val="hanging14"/>
    <w:basedOn w:val="a"/>
  </w:style>
  <w:style w:type="paragraph" w:customStyle="1" w:styleId="hanging15">
    <w:name w:val="hanging15"/>
    <w:basedOn w:val="a"/>
  </w:style>
  <w:style w:type="paragraph" w:customStyle="1" w:styleId="hanging16">
    <w:name w:val="hanging16"/>
    <w:basedOn w:val="a"/>
  </w:style>
  <w:style w:type="paragraph" w:customStyle="1" w:styleId="hanging17">
    <w:name w:val="hanging17"/>
    <w:basedOn w:val="a"/>
  </w:style>
  <w:style w:type="paragraph" w:customStyle="1" w:styleId="hanging18">
    <w:name w:val="hanging18"/>
    <w:basedOn w:val="a"/>
  </w:style>
  <w:style w:type="paragraph" w:customStyle="1" w:styleId="hanging19">
    <w:name w:val="hanging19"/>
    <w:basedOn w:val="a"/>
  </w:style>
  <w:style w:type="paragraph" w:customStyle="1" w:styleId="hanging110">
    <w:name w:val="hanging110"/>
    <w:basedOn w:val="a"/>
  </w:style>
  <w:style w:type="paragraph" w:customStyle="1" w:styleId="hanging111">
    <w:name w:val="hanging111"/>
    <w:basedOn w:val="a"/>
  </w:style>
  <w:style w:type="paragraph" w:customStyle="1" w:styleId="firstline13">
    <w:name w:val="firstline13"/>
    <w:basedOn w:val="a"/>
  </w:style>
  <w:style w:type="paragraph" w:customStyle="1" w:styleId="firstline14">
    <w:name w:val="firstline14"/>
    <w:basedOn w:val="a"/>
  </w:style>
  <w:style w:type="paragraph" w:customStyle="1" w:styleId="hanging112">
    <w:name w:val="hanging112"/>
    <w:basedOn w:val="a"/>
  </w:style>
  <w:style w:type="paragraph" w:customStyle="1" w:styleId="hanging113">
    <w:name w:val="hanging113"/>
    <w:basedOn w:val="a"/>
  </w:style>
  <w:style w:type="paragraph" w:customStyle="1" w:styleId="hanging114">
    <w:name w:val="hanging114"/>
    <w:basedOn w:val="a"/>
  </w:style>
  <w:style w:type="paragraph" w:customStyle="1" w:styleId="hanging115">
    <w:name w:val="hanging115"/>
    <w:basedOn w:val="a"/>
  </w:style>
  <w:style w:type="paragraph" w:customStyle="1" w:styleId="hanging116">
    <w:name w:val="hanging116"/>
    <w:basedOn w:val="a"/>
  </w:style>
  <w:style w:type="paragraph" w:customStyle="1" w:styleId="hanging117">
    <w:name w:val="hanging117"/>
    <w:basedOn w:val="a"/>
  </w:style>
  <w:style w:type="paragraph" w:customStyle="1" w:styleId="hanging118">
    <w:name w:val="hanging118"/>
    <w:basedOn w:val="a"/>
  </w:style>
  <w:style w:type="paragraph" w:customStyle="1" w:styleId="hanging119">
    <w:name w:val="hanging119"/>
    <w:basedOn w:val="a"/>
  </w:style>
  <w:style w:type="paragraph" w:customStyle="1" w:styleId="hanging120">
    <w:name w:val="hanging120"/>
    <w:basedOn w:val="a"/>
  </w:style>
  <w:style w:type="paragraph" w:customStyle="1" w:styleId="hanging121">
    <w:name w:val="hanging121"/>
    <w:basedOn w:val="a"/>
  </w:style>
  <w:style w:type="paragraph" w:customStyle="1" w:styleId="hanging122">
    <w:name w:val="hanging122"/>
    <w:basedOn w:val="a"/>
  </w:style>
  <w:style w:type="paragraph" w:customStyle="1" w:styleId="hanging49">
    <w:name w:val="hanging49"/>
    <w:basedOn w:val="a"/>
  </w:style>
  <w:style w:type="paragraph" w:customStyle="1" w:styleId="hanging410">
    <w:name w:val="hanging410"/>
    <w:basedOn w:val="a"/>
  </w:style>
  <w:style w:type="paragraph" w:customStyle="1" w:styleId="hanging411">
    <w:name w:val="hanging411"/>
    <w:basedOn w:val="a"/>
  </w:style>
  <w:style w:type="paragraph" w:customStyle="1" w:styleId="hanging412">
    <w:name w:val="hanging412"/>
    <w:basedOn w:val="a"/>
  </w:style>
  <w:style w:type="paragraph" w:customStyle="1" w:styleId="hanging413">
    <w:name w:val="hanging413"/>
    <w:basedOn w:val="a"/>
  </w:style>
  <w:style w:type="paragraph" w:customStyle="1" w:styleId="hanging414">
    <w:name w:val="hanging414"/>
    <w:basedOn w:val="a"/>
  </w:style>
  <w:style w:type="paragraph" w:customStyle="1" w:styleId="hanging415">
    <w:name w:val="hanging415"/>
    <w:basedOn w:val="a"/>
  </w:style>
  <w:style w:type="paragraph" w:customStyle="1" w:styleId="hanging416">
    <w:name w:val="hanging416"/>
    <w:basedOn w:val="a"/>
  </w:style>
  <w:style w:type="paragraph" w:customStyle="1" w:styleId="hanging417">
    <w:name w:val="hanging417"/>
    <w:basedOn w:val="a"/>
  </w:style>
  <w:style w:type="paragraph" w:customStyle="1" w:styleId="firstline15">
    <w:name w:val="firstline15"/>
    <w:basedOn w:val="a"/>
  </w:style>
  <w:style w:type="paragraph" w:customStyle="1" w:styleId="firstline16">
    <w:name w:val="firstline16"/>
    <w:basedOn w:val="a"/>
  </w:style>
  <w:style w:type="paragraph" w:customStyle="1" w:styleId="firstline17">
    <w:name w:val="firstline17"/>
    <w:basedOn w:val="a"/>
  </w:style>
  <w:style w:type="paragraph" w:customStyle="1" w:styleId="firstline18">
    <w:name w:val="firstline18"/>
    <w:basedOn w:val="a"/>
  </w:style>
  <w:style w:type="paragraph" w:customStyle="1" w:styleId="firstline41">
    <w:name w:val="firstline41"/>
    <w:basedOn w:val="a"/>
  </w:style>
  <w:style w:type="paragraph" w:customStyle="1" w:styleId="firstline42">
    <w:name w:val="firstline42"/>
    <w:basedOn w:val="a"/>
  </w:style>
  <w:style w:type="paragraph" w:customStyle="1" w:styleId="firstline43">
    <w:name w:val="firstline43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character" w:styleId="ab">
    <w:name w:val="annotation reference"/>
    <w:basedOn w:val="a0"/>
    <w:uiPriority w:val="99"/>
    <w:semiHidden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</w:style>
  <w:style w:type="character" w:customStyle="1" w:styleId="ad">
    <w:name w:val="コメント文字列 (文字)"/>
    <w:basedOn w:val="a0"/>
    <w:link w:val="ac"/>
    <w:uiPriority w:val="99"/>
    <w:locked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Pr>
      <w:b/>
    </w:rPr>
  </w:style>
  <w:style w:type="character" w:customStyle="1" w:styleId="af">
    <w:name w:val="コメント内容 (文字)"/>
    <w:basedOn w:val="ad"/>
    <w:link w:val="ae"/>
    <w:uiPriority w:val="99"/>
    <w:locked/>
    <w:rPr>
      <w:rFonts w:cs="Times New Roman"/>
      <w:b/>
    </w:rPr>
  </w:style>
  <w:style w:type="paragraph" w:customStyle="1" w:styleId="viewerheading-lv2A">
    <w:name w:val="viewer_heading-lv2A"/>
    <w:basedOn w:val="a"/>
    <w:qFormat/>
    <w:pPr>
      <w:widowControl w:val="0"/>
      <w:spacing w:line="264" w:lineRule="atLeast"/>
      <w:jc w:val="both"/>
    </w:pPr>
    <w:rPr>
      <w:rFonts w:ascii="ＭＳ Ｐゴシック" w:eastAsia="ＭＳ Ｐゴシック" w:hAnsi="ＭＳ Ｐゴシック"/>
      <w:color w:val="333333"/>
      <w:sz w:val="18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102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中渡瀬　麻里</dc:creator>
  <cp:keywords/>
  <dc:description/>
  <cp:lastModifiedBy>梅橋　敬雅</cp:lastModifiedBy>
  <cp:revision>6</cp:revision>
  <cp:lastPrinted>2022-03-28T04:03:00Z</cp:lastPrinted>
  <dcterms:created xsi:type="dcterms:W3CDTF">2025-03-31T04:53:00Z</dcterms:created>
  <dcterms:modified xsi:type="dcterms:W3CDTF">2026-03-25T11:14:00Z</dcterms:modified>
</cp:coreProperties>
</file>